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FE" w:rsidRDefault="00C128FE" w:rsidP="00C128FE">
      <w:pPr>
        <w:jc w:val="center"/>
        <w:rPr>
          <w:b/>
          <w:sz w:val="28"/>
          <w:szCs w:val="28"/>
          <w:u w:val="single"/>
        </w:rPr>
      </w:pPr>
    </w:p>
    <w:p w:rsidR="005F17BF" w:rsidRPr="00673919" w:rsidRDefault="00D45AC6" w:rsidP="00C128FE">
      <w:pPr>
        <w:jc w:val="center"/>
        <w:rPr>
          <w:b/>
          <w:sz w:val="32"/>
          <w:szCs w:val="32"/>
          <w:u w:val="single"/>
        </w:rPr>
      </w:pPr>
      <w:r w:rsidRPr="00673919">
        <w:rPr>
          <w:b/>
          <w:sz w:val="32"/>
          <w:szCs w:val="32"/>
          <w:u w:val="single"/>
        </w:rPr>
        <w:t>Reports and Forecasts</w:t>
      </w:r>
    </w:p>
    <w:p w:rsidR="00975410" w:rsidRPr="008F1DF3" w:rsidRDefault="00975410" w:rsidP="009754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DF3">
        <w:rPr>
          <w:sz w:val="28"/>
          <w:szCs w:val="28"/>
        </w:rPr>
        <w:t>South Carolina Department of Employment &amp;Workforce Website</w:t>
      </w:r>
    </w:p>
    <w:p w:rsidR="00975410" w:rsidRPr="008F1DF3" w:rsidRDefault="00673919" w:rsidP="00975410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8" w:history="1">
        <w:r w:rsidR="00975410" w:rsidRPr="008F1DF3">
          <w:rPr>
            <w:rStyle w:val="Hyperlink"/>
            <w:sz w:val="28"/>
            <w:szCs w:val="28"/>
          </w:rPr>
          <w:t>www.dew.sc.gov</w:t>
        </w:r>
      </w:hyperlink>
      <w:r w:rsidR="00975410" w:rsidRPr="008F1DF3">
        <w:rPr>
          <w:sz w:val="28"/>
          <w:szCs w:val="28"/>
        </w:rPr>
        <w:t xml:space="preserve"> – Unemployment Stats, workshops, UI, job fairs</w:t>
      </w:r>
    </w:p>
    <w:p w:rsidR="00975410" w:rsidRPr="008F1DF3" w:rsidRDefault="00975410" w:rsidP="009754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DF3">
        <w:rPr>
          <w:sz w:val="28"/>
          <w:szCs w:val="28"/>
        </w:rPr>
        <w:t>Workforce South Carolina Information Resource Website</w:t>
      </w:r>
    </w:p>
    <w:p w:rsidR="00F908C7" w:rsidRPr="008F1DF3" w:rsidRDefault="00673919" w:rsidP="00F908C7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9" w:history="1">
        <w:r w:rsidR="00F908C7" w:rsidRPr="008F1DF3">
          <w:rPr>
            <w:rStyle w:val="Hyperlink"/>
            <w:sz w:val="28"/>
            <w:szCs w:val="28"/>
          </w:rPr>
          <w:t>www.workforcesouthcarolina.com</w:t>
        </w:r>
      </w:hyperlink>
      <w:r w:rsidR="00F908C7" w:rsidRPr="008F1DF3">
        <w:rPr>
          <w:sz w:val="28"/>
          <w:szCs w:val="28"/>
        </w:rPr>
        <w:t xml:space="preserve"> – LMI, Layoff reports, Workforce Resources</w:t>
      </w:r>
    </w:p>
    <w:p w:rsidR="00F908C7" w:rsidRPr="008F1DF3" w:rsidRDefault="00F908C7" w:rsidP="00F908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DF3">
        <w:rPr>
          <w:sz w:val="28"/>
          <w:szCs w:val="28"/>
        </w:rPr>
        <w:t>South Carolina Career Information System (SCOIS)</w:t>
      </w:r>
    </w:p>
    <w:p w:rsidR="00F908C7" w:rsidRPr="008F1DF3" w:rsidRDefault="00673919" w:rsidP="00F908C7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10" w:history="1">
        <w:r w:rsidR="00F908C7" w:rsidRPr="008F1DF3">
          <w:rPr>
            <w:rStyle w:val="Hyperlink"/>
            <w:sz w:val="28"/>
            <w:szCs w:val="28"/>
          </w:rPr>
          <w:t>https://sccis.intocareers.org</w:t>
        </w:r>
      </w:hyperlink>
      <w:r w:rsidR="00F908C7" w:rsidRPr="008F1DF3">
        <w:rPr>
          <w:sz w:val="28"/>
          <w:szCs w:val="28"/>
        </w:rPr>
        <w:t xml:space="preserve"> – Career exploration, assessments, scholarship info</w:t>
      </w:r>
    </w:p>
    <w:p w:rsidR="00F908C7" w:rsidRPr="008F1DF3" w:rsidRDefault="00EF379F" w:rsidP="00F908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DF3">
        <w:rPr>
          <w:sz w:val="28"/>
          <w:szCs w:val="28"/>
        </w:rPr>
        <w:t>South Carolina Commission on Higher Education</w:t>
      </w:r>
    </w:p>
    <w:p w:rsidR="00EF379F" w:rsidRPr="008F1DF3" w:rsidRDefault="00673919" w:rsidP="00EF379F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11" w:history="1">
        <w:r w:rsidR="00EF379F" w:rsidRPr="008F1DF3">
          <w:rPr>
            <w:rStyle w:val="Hyperlink"/>
            <w:sz w:val="28"/>
            <w:szCs w:val="28"/>
          </w:rPr>
          <w:t>www.scche.gov</w:t>
        </w:r>
      </w:hyperlink>
      <w:r w:rsidR="00EF379F" w:rsidRPr="008F1DF3">
        <w:rPr>
          <w:sz w:val="28"/>
          <w:szCs w:val="28"/>
        </w:rPr>
        <w:t xml:space="preserve"> – Higher Education Information, SC Scholarships, Non- License</w:t>
      </w:r>
      <w:r w:rsidR="00D45AC6" w:rsidRPr="008F1DF3">
        <w:rPr>
          <w:sz w:val="28"/>
          <w:szCs w:val="28"/>
        </w:rPr>
        <w:t>d</w:t>
      </w:r>
      <w:r w:rsidR="00EF379F" w:rsidRPr="008F1DF3">
        <w:rPr>
          <w:sz w:val="28"/>
          <w:szCs w:val="28"/>
        </w:rPr>
        <w:t xml:space="preserve"> Schools</w:t>
      </w:r>
    </w:p>
    <w:p w:rsidR="00D45AC6" w:rsidRPr="008F1DF3" w:rsidRDefault="00D45AC6" w:rsidP="00D45A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DF3">
        <w:rPr>
          <w:sz w:val="28"/>
          <w:szCs w:val="28"/>
        </w:rPr>
        <w:t>South Carolina Department of Commerce</w:t>
      </w:r>
    </w:p>
    <w:p w:rsidR="00D45AC6" w:rsidRPr="008F1DF3" w:rsidRDefault="00673919" w:rsidP="00D45AC6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12" w:history="1">
        <w:r w:rsidR="00D45AC6" w:rsidRPr="008F1DF3">
          <w:rPr>
            <w:rStyle w:val="Hyperlink"/>
            <w:sz w:val="28"/>
            <w:szCs w:val="28"/>
          </w:rPr>
          <w:t>www.sccommerce.com</w:t>
        </w:r>
      </w:hyperlink>
      <w:r w:rsidR="00D45AC6" w:rsidRPr="008F1DF3">
        <w:rPr>
          <w:sz w:val="28"/>
          <w:szCs w:val="28"/>
        </w:rPr>
        <w:tab/>
        <w:t>- Events, New businesses, Entrepreneurship</w:t>
      </w:r>
    </w:p>
    <w:p w:rsidR="00D45AC6" w:rsidRPr="008F1DF3" w:rsidRDefault="00D45AC6" w:rsidP="00D45AC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1DF3">
        <w:rPr>
          <w:sz w:val="28"/>
          <w:szCs w:val="28"/>
        </w:rPr>
        <w:t xml:space="preserve">South Carolina Work Ready Communities ACT Reports for WORKKEYS &amp; </w:t>
      </w:r>
      <w:r w:rsidR="008F1DF3" w:rsidRPr="008F1DF3">
        <w:rPr>
          <w:sz w:val="28"/>
          <w:szCs w:val="28"/>
        </w:rPr>
        <w:t>NCRC</w:t>
      </w:r>
    </w:p>
    <w:p w:rsidR="00C128FE" w:rsidRPr="00D763E0" w:rsidRDefault="00673919" w:rsidP="00D763E0">
      <w:pPr>
        <w:pStyle w:val="ListParagraph"/>
        <w:numPr>
          <w:ilvl w:val="1"/>
          <w:numId w:val="1"/>
        </w:numPr>
        <w:rPr>
          <w:sz w:val="28"/>
          <w:szCs w:val="28"/>
        </w:rPr>
      </w:pPr>
      <w:hyperlink r:id="rId13" w:history="1">
        <w:r w:rsidR="008F1DF3" w:rsidRPr="008F1DF3">
          <w:rPr>
            <w:rStyle w:val="Hyperlink"/>
            <w:sz w:val="28"/>
            <w:szCs w:val="28"/>
          </w:rPr>
          <w:t>www.workreadycommunities.org/SC</w:t>
        </w:r>
      </w:hyperlink>
      <w:r w:rsidR="008F1DF3" w:rsidRPr="008F1DF3">
        <w:rPr>
          <w:sz w:val="28"/>
          <w:szCs w:val="28"/>
        </w:rPr>
        <w:t xml:space="preserve"> - Work Keys stats by county</w:t>
      </w:r>
    </w:p>
    <w:p w:rsidR="008F1DF3" w:rsidRPr="00673919" w:rsidRDefault="008F1DF3" w:rsidP="00C128FE">
      <w:pPr>
        <w:jc w:val="center"/>
        <w:rPr>
          <w:b/>
          <w:sz w:val="32"/>
          <w:szCs w:val="32"/>
          <w:u w:val="single"/>
        </w:rPr>
      </w:pPr>
      <w:r w:rsidRPr="00673919">
        <w:rPr>
          <w:b/>
          <w:sz w:val="32"/>
          <w:szCs w:val="32"/>
          <w:u w:val="single"/>
        </w:rPr>
        <w:t xml:space="preserve">State Library </w:t>
      </w:r>
      <w:r w:rsidR="00854CF6" w:rsidRPr="00673919">
        <w:rPr>
          <w:b/>
          <w:sz w:val="32"/>
          <w:szCs w:val="32"/>
          <w:u w:val="single"/>
        </w:rPr>
        <w:t xml:space="preserve">Quick List of </w:t>
      </w:r>
      <w:r w:rsidRPr="00673919">
        <w:rPr>
          <w:b/>
          <w:sz w:val="32"/>
          <w:szCs w:val="32"/>
          <w:u w:val="single"/>
        </w:rPr>
        <w:t>Employment Resources</w:t>
      </w:r>
    </w:p>
    <w:p w:rsidR="008F1DF3" w:rsidRPr="008F1DF3" w:rsidRDefault="008F1DF3" w:rsidP="00C128F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8F1DF3">
        <w:rPr>
          <w:sz w:val="28"/>
          <w:szCs w:val="28"/>
        </w:rPr>
        <w:t xml:space="preserve">WorkSC  </w:t>
      </w:r>
      <w:hyperlink r:id="rId14" w:history="1">
        <w:r w:rsidRPr="008F1DF3">
          <w:rPr>
            <w:rStyle w:val="Hyperlink"/>
            <w:sz w:val="28"/>
            <w:szCs w:val="28"/>
          </w:rPr>
          <w:t>www.worksc.org</w:t>
        </w:r>
      </w:hyperlink>
      <w:r w:rsidRPr="008F1DF3">
        <w:rPr>
          <w:sz w:val="28"/>
          <w:szCs w:val="28"/>
        </w:rPr>
        <w:t xml:space="preserve"> – Comprehensive website of employment resources</w:t>
      </w:r>
    </w:p>
    <w:p w:rsidR="008F1DF3" w:rsidRPr="008F1DF3" w:rsidRDefault="008F1DF3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8F1DF3">
        <w:rPr>
          <w:sz w:val="28"/>
          <w:szCs w:val="28"/>
        </w:rPr>
        <w:t>Click the Find a Job button, then choose the Job hunting portal</w:t>
      </w:r>
    </w:p>
    <w:p w:rsidR="008F1DF3" w:rsidRPr="008F1DF3" w:rsidRDefault="008F1DF3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8F1DF3">
        <w:rPr>
          <w:rFonts w:cs="Helvetica"/>
          <w:bCs/>
          <w:sz w:val="28"/>
          <w:szCs w:val="28"/>
          <w:bdr w:val="none" w:sz="0" w:space="0" w:color="auto" w:frame="1"/>
        </w:rPr>
        <w:t>SC Tech Jobs</w:t>
      </w:r>
      <w:r w:rsidRPr="008F1DF3">
        <w:rPr>
          <w:rStyle w:val="apple-converted-space"/>
          <w:rFonts w:cs="Helvetica"/>
          <w:sz w:val="28"/>
          <w:szCs w:val="28"/>
        </w:rPr>
        <w:t> </w:t>
      </w:r>
      <w:r w:rsidRPr="008F1DF3">
        <w:rPr>
          <w:rFonts w:cs="Helvetica"/>
          <w:color w:val="666666"/>
          <w:sz w:val="28"/>
          <w:szCs w:val="28"/>
        </w:rPr>
        <w:t xml:space="preserve">– </w:t>
      </w:r>
      <w:hyperlink r:id="rId15" w:history="1">
        <w:r w:rsidRPr="008F1DF3">
          <w:rPr>
            <w:rStyle w:val="Hyperlink"/>
            <w:rFonts w:cs="Helvetica"/>
            <w:sz w:val="28"/>
            <w:szCs w:val="28"/>
          </w:rPr>
          <w:t>www.jobaps.com/sccat</w:t>
        </w:r>
      </w:hyperlink>
      <w:r w:rsidRPr="008F1DF3">
        <w:rPr>
          <w:rFonts w:cs="Helvetica"/>
          <w:color w:val="666666"/>
          <w:sz w:val="28"/>
          <w:szCs w:val="28"/>
        </w:rPr>
        <w:t xml:space="preserve"> </w:t>
      </w:r>
      <w:r>
        <w:rPr>
          <w:rFonts w:cs="Helvetica"/>
          <w:color w:val="666666"/>
          <w:sz w:val="28"/>
          <w:szCs w:val="28"/>
        </w:rPr>
        <w:t xml:space="preserve"> - </w:t>
      </w:r>
      <w:r w:rsidRPr="008F1DF3">
        <w:rPr>
          <w:rFonts w:cs="Helvetica"/>
          <w:sz w:val="28"/>
          <w:szCs w:val="28"/>
        </w:rPr>
        <w:t>A public service of the SC Technical College System'</w:t>
      </w:r>
      <w:r w:rsidR="00D763E0">
        <w:rPr>
          <w:rFonts w:cs="Helvetica"/>
          <w:sz w:val="28"/>
          <w:szCs w:val="28"/>
        </w:rPr>
        <w:t xml:space="preserve">s Workforce Training Program – </w:t>
      </w:r>
      <w:proofErr w:type="spellStart"/>
      <w:r w:rsidR="00D763E0">
        <w:rPr>
          <w:rFonts w:cs="Helvetica"/>
          <w:sz w:val="28"/>
          <w:szCs w:val="28"/>
        </w:rPr>
        <w:t>R</w:t>
      </w:r>
      <w:r w:rsidRPr="008F1DF3">
        <w:rPr>
          <w:rFonts w:cs="Helvetica"/>
          <w:sz w:val="28"/>
          <w:szCs w:val="28"/>
        </w:rPr>
        <w:t>eadySC</w:t>
      </w:r>
      <w:proofErr w:type="spellEnd"/>
      <w:r w:rsidRPr="008F1DF3">
        <w:rPr>
          <w:rFonts w:cs="Helvetica"/>
          <w:sz w:val="28"/>
          <w:szCs w:val="28"/>
        </w:rPr>
        <w:t>™</w:t>
      </w:r>
    </w:p>
    <w:p w:rsidR="008F1DF3" w:rsidRDefault="008F1DF3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Indeed.com – </w:t>
      </w:r>
      <w:hyperlink r:id="rId16" w:history="1">
        <w:r w:rsidRPr="00C07C67">
          <w:rPr>
            <w:rStyle w:val="Hyperlink"/>
            <w:sz w:val="28"/>
            <w:szCs w:val="28"/>
          </w:rPr>
          <w:t>www.indeed.com</w:t>
        </w:r>
      </w:hyperlink>
      <w:r>
        <w:rPr>
          <w:sz w:val="28"/>
          <w:szCs w:val="28"/>
        </w:rPr>
        <w:t xml:space="preserve"> – Comprehensive aggregator job search website</w:t>
      </w:r>
    </w:p>
    <w:p w:rsidR="008F1DF3" w:rsidRDefault="008F1DF3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Snagajob.com – </w:t>
      </w:r>
      <w:hyperlink r:id="rId17" w:history="1">
        <w:r w:rsidRPr="00C07C67">
          <w:rPr>
            <w:rStyle w:val="Hyperlink"/>
            <w:sz w:val="28"/>
            <w:szCs w:val="28"/>
          </w:rPr>
          <w:t>www.snagajob.com</w:t>
        </w:r>
      </w:hyperlink>
      <w:r>
        <w:rPr>
          <w:sz w:val="28"/>
          <w:szCs w:val="28"/>
        </w:rPr>
        <w:t xml:space="preserve"> – Hour employment website</w:t>
      </w:r>
    </w:p>
    <w:p w:rsidR="00AE179D" w:rsidRDefault="00AE179D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XAMIRE.com – </w:t>
      </w:r>
      <w:hyperlink r:id="rId18" w:history="1">
        <w:r w:rsidRPr="00C07C67">
          <w:rPr>
            <w:rStyle w:val="Hyperlink"/>
            <w:sz w:val="28"/>
            <w:szCs w:val="28"/>
          </w:rPr>
          <w:t>www.xamire.com</w:t>
        </w:r>
      </w:hyperlink>
      <w:r>
        <w:rPr>
          <w:sz w:val="28"/>
          <w:szCs w:val="28"/>
        </w:rPr>
        <w:t xml:space="preserve"> – Jobs, housing, employment information for Felons</w:t>
      </w:r>
    </w:p>
    <w:p w:rsidR="008F1DF3" w:rsidRDefault="008F1DF3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South Carolina Association of Non-Profit Organizations Job Portal (SCANPO)</w:t>
      </w:r>
    </w:p>
    <w:p w:rsidR="008F1DF3" w:rsidRDefault="00673919" w:rsidP="00C128FE">
      <w:pPr>
        <w:pStyle w:val="ListParagraph"/>
        <w:numPr>
          <w:ilvl w:val="2"/>
          <w:numId w:val="2"/>
        </w:numPr>
        <w:jc w:val="both"/>
        <w:rPr>
          <w:sz w:val="28"/>
          <w:szCs w:val="28"/>
        </w:rPr>
      </w:pPr>
      <w:hyperlink r:id="rId19" w:history="1">
        <w:r w:rsidR="008F1DF3" w:rsidRPr="00C07C67">
          <w:rPr>
            <w:rStyle w:val="Hyperlink"/>
            <w:sz w:val="28"/>
            <w:szCs w:val="28"/>
          </w:rPr>
          <w:t>www.jobs.scanpo.org</w:t>
        </w:r>
      </w:hyperlink>
    </w:p>
    <w:p w:rsidR="008F1DF3" w:rsidRDefault="008F1DF3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USAJOBS Federal Student Employment – </w:t>
      </w:r>
      <w:hyperlink r:id="rId20" w:history="1">
        <w:r w:rsidRPr="00C07C67">
          <w:rPr>
            <w:rStyle w:val="Hyperlink"/>
            <w:sz w:val="28"/>
            <w:szCs w:val="28"/>
          </w:rPr>
          <w:t>www.usajobs.gov/studentsAndGrads</w:t>
        </w:r>
      </w:hyperlink>
    </w:p>
    <w:p w:rsidR="008F1DF3" w:rsidRDefault="008F1DF3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WORKSC Overcoming Employment Portal – Assisting the Hard to Employ</w:t>
      </w:r>
    </w:p>
    <w:p w:rsidR="008F1DF3" w:rsidRDefault="00673919" w:rsidP="00C128FE">
      <w:pPr>
        <w:pStyle w:val="ListParagraph"/>
        <w:numPr>
          <w:ilvl w:val="2"/>
          <w:numId w:val="2"/>
        </w:numPr>
        <w:jc w:val="both"/>
        <w:rPr>
          <w:sz w:val="28"/>
          <w:szCs w:val="28"/>
        </w:rPr>
      </w:pPr>
      <w:hyperlink r:id="rId21" w:history="1">
        <w:r w:rsidR="008F1DF3" w:rsidRPr="00C07C67">
          <w:rPr>
            <w:rStyle w:val="Hyperlink"/>
            <w:sz w:val="28"/>
            <w:szCs w:val="28"/>
          </w:rPr>
          <w:t>www.worksc.org/overcome-barriers-employment</w:t>
        </w:r>
      </w:hyperlink>
    </w:p>
    <w:p w:rsidR="00C128FE" w:rsidRDefault="00C128FE" w:rsidP="00AE179D">
      <w:pPr>
        <w:rPr>
          <w:b/>
          <w:sz w:val="28"/>
          <w:szCs w:val="28"/>
          <w:u w:val="single"/>
        </w:rPr>
      </w:pPr>
    </w:p>
    <w:p w:rsidR="00673919" w:rsidRDefault="00673919" w:rsidP="00AE179D">
      <w:pPr>
        <w:rPr>
          <w:b/>
          <w:sz w:val="28"/>
          <w:szCs w:val="28"/>
          <w:u w:val="single"/>
        </w:rPr>
      </w:pPr>
    </w:p>
    <w:p w:rsidR="00673919" w:rsidRDefault="00673919" w:rsidP="00AE179D">
      <w:pPr>
        <w:rPr>
          <w:b/>
          <w:sz w:val="28"/>
          <w:szCs w:val="28"/>
          <w:u w:val="single"/>
        </w:rPr>
      </w:pPr>
    </w:p>
    <w:p w:rsidR="00673919" w:rsidRDefault="00673919" w:rsidP="00AE179D">
      <w:pPr>
        <w:rPr>
          <w:b/>
          <w:sz w:val="28"/>
          <w:szCs w:val="28"/>
          <w:u w:val="single"/>
        </w:rPr>
      </w:pPr>
    </w:p>
    <w:p w:rsidR="008F1DF3" w:rsidRPr="00673919" w:rsidRDefault="00AE179D" w:rsidP="00673919">
      <w:pPr>
        <w:jc w:val="center"/>
        <w:rPr>
          <w:b/>
          <w:sz w:val="32"/>
          <w:szCs w:val="32"/>
          <w:u w:val="single"/>
        </w:rPr>
      </w:pPr>
      <w:r w:rsidRPr="00673919">
        <w:rPr>
          <w:b/>
          <w:sz w:val="32"/>
          <w:szCs w:val="32"/>
          <w:u w:val="single"/>
        </w:rPr>
        <w:t>State Library Informational resources</w:t>
      </w:r>
    </w:p>
    <w:p w:rsidR="00AE179D" w:rsidRDefault="00AE179D" w:rsidP="00C128F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DISCUS – SC Online Library </w:t>
      </w:r>
      <w:hyperlink r:id="rId22" w:history="1">
        <w:r w:rsidRPr="00C07C67">
          <w:rPr>
            <w:rStyle w:val="Hyperlink"/>
            <w:sz w:val="28"/>
            <w:szCs w:val="28"/>
          </w:rPr>
          <w:t>www.discus.org</w:t>
        </w:r>
      </w:hyperlink>
      <w:r>
        <w:rPr>
          <w:sz w:val="28"/>
          <w:szCs w:val="28"/>
        </w:rPr>
        <w:t xml:space="preserve"> </w:t>
      </w:r>
    </w:p>
    <w:p w:rsidR="00AE179D" w:rsidRDefault="00AE179D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eBook Collection (Careers)</w:t>
      </w:r>
    </w:p>
    <w:p w:rsidR="00AE179D" w:rsidRDefault="00AE179D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Ferguson’s Career Guidance Center</w:t>
      </w:r>
    </w:p>
    <w:p w:rsidR="00AE7508" w:rsidRDefault="00AE179D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Learning Express Library – requires </w:t>
      </w:r>
      <w:r w:rsidR="00AE7508">
        <w:rPr>
          <w:sz w:val="28"/>
          <w:szCs w:val="28"/>
        </w:rPr>
        <w:t>user to create an account</w:t>
      </w:r>
    </w:p>
    <w:p w:rsidR="00AE7508" w:rsidRDefault="00AE7508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Small Business Reference Center – How to start your own business</w:t>
      </w:r>
    </w:p>
    <w:p w:rsidR="00AE7508" w:rsidRDefault="00AE7508" w:rsidP="00C128FE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Other State Library Resources for citizens</w:t>
      </w:r>
    </w:p>
    <w:p w:rsidR="00AE7508" w:rsidRDefault="00AE7508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Talking Book Services – For vision impaired and disabled</w:t>
      </w:r>
    </w:p>
    <w:p w:rsidR="00AE7508" w:rsidRDefault="00854CF6" w:rsidP="00C128FE">
      <w:pPr>
        <w:pStyle w:val="ListParagraph"/>
        <w:numPr>
          <w:ilvl w:val="2"/>
          <w:numId w:val="2"/>
        </w:numPr>
        <w:jc w:val="both"/>
        <w:rPr>
          <w:sz w:val="28"/>
          <w:szCs w:val="28"/>
        </w:rPr>
      </w:pPr>
      <w:hyperlink r:id="rId23" w:history="1">
        <w:r w:rsidRPr="00BF15A3">
          <w:rPr>
            <w:rStyle w:val="Hyperlink"/>
            <w:sz w:val="28"/>
            <w:szCs w:val="28"/>
          </w:rPr>
          <w:t>www.statelibrary.sc.gov/talking-book-services</w:t>
        </w:r>
      </w:hyperlink>
      <w:r>
        <w:rPr>
          <w:sz w:val="28"/>
          <w:szCs w:val="28"/>
        </w:rPr>
        <w:t xml:space="preserve"> </w:t>
      </w:r>
    </w:p>
    <w:p w:rsidR="00AE7508" w:rsidRDefault="00AE7508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DayByDay</w:t>
      </w:r>
      <w:proofErr w:type="spellEnd"/>
      <w:r>
        <w:rPr>
          <w:sz w:val="28"/>
          <w:szCs w:val="28"/>
        </w:rPr>
        <w:t xml:space="preserve"> Family Literacy Calendar – </w:t>
      </w:r>
      <w:hyperlink r:id="rId24" w:history="1">
        <w:r w:rsidRPr="00C07C67">
          <w:rPr>
            <w:rStyle w:val="Hyperlink"/>
            <w:sz w:val="28"/>
            <w:szCs w:val="28"/>
          </w:rPr>
          <w:t>www.daybydaysc.org</w:t>
        </w:r>
      </w:hyperlink>
    </w:p>
    <w:p w:rsidR="00AE7508" w:rsidRDefault="00AE7508" w:rsidP="00C128FE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State Library Grants training (Free) </w:t>
      </w:r>
    </w:p>
    <w:p w:rsidR="00AE7508" w:rsidRPr="00D763E0" w:rsidRDefault="00673919" w:rsidP="00AE7508">
      <w:pPr>
        <w:pStyle w:val="ListParagraph"/>
        <w:numPr>
          <w:ilvl w:val="2"/>
          <w:numId w:val="2"/>
        </w:numPr>
        <w:jc w:val="both"/>
        <w:rPr>
          <w:sz w:val="28"/>
          <w:szCs w:val="28"/>
        </w:rPr>
      </w:pPr>
      <w:hyperlink r:id="rId25" w:history="1">
        <w:r w:rsidR="00AE7508" w:rsidRPr="00C07C67">
          <w:rPr>
            <w:rStyle w:val="Hyperlink"/>
            <w:sz w:val="28"/>
            <w:szCs w:val="28"/>
          </w:rPr>
          <w:t>www.statelibrary.sc.gov/grant-and-funding-sources</w:t>
        </w:r>
      </w:hyperlink>
    </w:p>
    <w:p w:rsidR="00AE7508" w:rsidRPr="00673919" w:rsidRDefault="00AE7508" w:rsidP="00D763E0">
      <w:pPr>
        <w:jc w:val="center"/>
        <w:rPr>
          <w:b/>
          <w:sz w:val="32"/>
          <w:szCs w:val="32"/>
          <w:u w:val="single"/>
        </w:rPr>
      </w:pPr>
      <w:r w:rsidRPr="00673919">
        <w:rPr>
          <w:b/>
          <w:sz w:val="32"/>
          <w:szCs w:val="32"/>
          <w:u w:val="single"/>
        </w:rPr>
        <w:t>Additional Resources for employment workshops or business start-up info</w:t>
      </w:r>
    </w:p>
    <w:p w:rsidR="00AE7508" w:rsidRPr="008F1DF3" w:rsidRDefault="00AE7508" w:rsidP="00C128F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F1DF3">
        <w:rPr>
          <w:sz w:val="28"/>
          <w:szCs w:val="28"/>
        </w:rPr>
        <w:t>South Carolina Department of Employment &amp;Workforce Website</w:t>
      </w:r>
    </w:p>
    <w:p w:rsidR="00AE7508" w:rsidRDefault="00673919" w:rsidP="00C128FE">
      <w:pPr>
        <w:pStyle w:val="ListParagraph"/>
        <w:numPr>
          <w:ilvl w:val="1"/>
          <w:numId w:val="4"/>
        </w:numPr>
        <w:jc w:val="both"/>
        <w:rPr>
          <w:sz w:val="28"/>
          <w:szCs w:val="28"/>
        </w:rPr>
      </w:pPr>
      <w:hyperlink r:id="rId26" w:history="1">
        <w:r w:rsidR="00AE7508" w:rsidRPr="008F1DF3">
          <w:rPr>
            <w:rStyle w:val="Hyperlink"/>
            <w:sz w:val="28"/>
            <w:szCs w:val="28"/>
          </w:rPr>
          <w:t>www.dew.sc.gov</w:t>
        </w:r>
      </w:hyperlink>
      <w:r w:rsidR="00AE7508" w:rsidRPr="008F1DF3">
        <w:rPr>
          <w:sz w:val="28"/>
          <w:szCs w:val="28"/>
        </w:rPr>
        <w:t xml:space="preserve"> – Unemployment Stats, workshops, UI, job fairs</w:t>
      </w:r>
    </w:p>
    <w:p w:rsidR="00AE7508" w:rsidRDefault="00AE7508" w:rsidP="00C128F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South Carolina Small Business Development Centers</w:t>
      </w:r>
    </w:p>
    <w:p w:rsidR="00AE7508" w:rsidRDefault="00673919" w:rsidP="00C128FE">
      <w:pPr>
        <w:pStyle w:val="ListParagraph"/>
        <w:numPr>
          <w:ilvl w:val="1"/>
          <w:numId w:val="4"/>
        </w:numPr>
        <w:jc w:val="both"/>
        <w:rPr>
          <w:sz w:val="28"/>
          <w:szCs w:val="28"/>
        </w:rPr>
      </w:pPr>
      <w:hyperlink r:id="rId27" w:history="1">
        <w:r w:rsidR="00AE7508" w:rsidRPr="00C07C67">
          <w:rPr>
            <w:rStyle w:val="Hyperlink"/>
            <w:sz w:val="28"/>
            <w:szCs w:val="28"/>
          </w:rPr>
          <w:t>www.scsbdc.com</w:t>
        </w:r>
      </w:hyperlink>
    </w:p>
    <w:p w:rsidR="002B4408" w:rsidRDefault="002B4408" w:rsidP="00C128F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Midlands SCORE – Small Business Assistance</w:t>
      </w:r>
    </w:p>
    <w:p w:rsidR="002B4408" w:rsidRPr="002B4408" w:rsidRDefault="00673919" w:rsidP="00C128FE">
      <w:pPr>
        <w:pStyle w:val="ListParagraph"/>
        <w:numPr>
          <w:ilvl w:val="1"/>
          <w:numId w:val="4"/>
        </w:numPr>
        <w:jc w:val="both"/>
        <w:rPr>
          <w:sz w:val="28"/>
          <w:szCs w:val="28"/>
        </w:rPr>
      </w:pPr>
      <w:hyperlink r:id="rId28" w:history="1">
        <w:r w:rsidR="002B4408" w:rsidRPr="00C07C67">
          <w:rPr>
            <w:rStyle w:val="Hyperlink"/>
            <w:sz w:val="28"/>
            <w:szCs w:val="28"/>
          </w:rPr>
          <w:t>http://www.scoremidlands.org</w:t>
        </w:r>
      </w:hyperlink>
    </w:p>
    <w:p w:rsidR="00AE7508" w:rsidRDefault="00D763E0" w:rsidP="00D763E0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website</w:t>
      </w:r>
    </w:p>
    <w:p w:rsidR="00D763E0" w:rsidRDefault="00D763E0" w:rsidP="00AE7508">
      <w:pPr>
        <w:rPr>
          <w:sz w:val="28"/>
          <w:szCs w:val="28"/>
        </w:rPr>
      </w:pPr>
      <w:proofErr w:type="spellStart"/>
      <w:r w:rsidRPr="00D763E0">
        <w:rPr>
          <w:b/>
          <w:sz w:val="28"/>
          <w:szCs w:val="28"/>
        </w:rPr>
        <w:t>CareerOneStop</w:t>
      </w:r>
      <w:proofErr w:type="spellEnd"/>
      <w:r w:rsidRPr="00D763E0">
        <w:rPr>
          <w:b/>
          <w:sz w:val="28"/>
          <w:szCs w:val="28"/>
        </w:rPr>
        <w:t xml:space="preserve"> for </w:t>
      </w:r>
      <w:proofErr w:type="spellStart"/>
      <w:r w:rsidRPr="00D763E0">
        <w:rPr>
          <w:b/>
          <w:sz w:val="28"/>
          <w:szCs w:val="28"/>
        </w:rPr>
        <w:t>Exoffenders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proofErr w:type="gramEnd"/>
      <w:hyperlink r:id="rId29" w:history="1">
        <w:r w:rsidRPr="00E3459F">
          <w:rPr>
            <w:rStyle w:val="Hyperlink"/>
            <w:sz w:val="28"/>
            <w:szCs w:val="28"/>
          </w:rPr>
          <w:t>http://www.careeronestop.org/ExOffender</w:t>
        </w:r>
      </w:hyperlink>
      <w:r>
        <w:rPr>
          <w:sz w:val="28"/>
          <w:szCs w:val="28"/>
        </w:rPr>
        <w:t xml:space="preserve"> </w:t>
      </w:r>
      <w:r w:rsidR="0067391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A national website with great resources and information.</w:t>
      </w:r>
    </w:p>
    <w:p w:rsidR="00D763E0" w:rsidRDefault="00D763E0" w:rsidP="00D763E0">
      <w:pPr>
        <w:jc w:val="center"/>
        <w:rPr>
          <w:sz w:val="28"/>
          <w:szCs w:val="28"/>
        </w:rPr>
      </w:pPr>
      <w:r>
        <w:rPr>
          <w:sz w:val="28"/>
          <w:szCs w:val="28"/>
        </w:rPr>
        <w:t>IMPORTANT NOTE</w:t>
      </w:r>
    </w:p>
    <w:p w:rsidR="00D763E0" w:rsidRDefault="00D763E0" w:rsidP="00D763E0">
      <w:pPr>
        <w:jc w:val="center"/>
        <w:rPr>
          <w:sz w:val="28"/>
          <w:szCs w:val="28"/>
        </w:rPr>
      </w:pPr>
      <w:r>
        <w:rPr>
          <w:sz w:val="28"/>
          <w:szCs w:val="28"/>
        </w:rPr>
        <w:t>GCF Learn Free, a Goodwill Industries Foundation will offer free tutorials for Quick Books in 2015</w:t>
      </w:r>
    </w:p>
    <w:p w:rsidR="00D763E0" w:rsidRPr="00D763E0" w:rsidRDefault="00854CF6" w:rsidP="00D763E0">
      <w:pPr>
        <w:jc w:val="center"/>
        <w:rPr>
          <w:sz w:val="32"/>
          <w:szCs w:val="32"/>
        </w:rPr>
      </w:pPr>
      <w:hyperlink r:id="rId30" w:history="1">
        <w:r w:rsidRPr="00BF15A3">
          <w:rPr>
            <w:rStyle w:val="Hyperlink"/>
            <w:rFonts w:ascii="Arial" w:hAnsi="Arial" w:cs="Arial"/>
            <w:sz w:val="32"/>
            <w:szCs w:val="32"/>
          </w:rPr>
          <w:t>www.</w:t>
        </w:r>
        <w:r w:rsidRPr="00BF15A3">
          <w:rPr>
            <w:rStyle w:val="Hyperlink"/>
            <w:rFonts w:ascii="Arial" w:hAnsi="Arial" w:cs="Arial"/>
            <w:b/>
            <w:bCs/>
            <w:sz w:val="32"/>
            <w:szCs w:val="32"/>
          </w:rPr>
          <w:t>gcflearnfree</w:t>
        </w:r>
        <w:r w:rsidRPr="00BF15A3">
          <w:rPr>
            <w:rStyle w:val="Hyperlink"/>
            <w:rFonts w:ascii="Arial" w:hAnsi="Arial" w:cs="Arial"/>
            <w:sz w:val="32"/>
            <w:szCs w:val="32"/>
          </w:rPr>
          <w:t>.org</w:t>
        </w:r>
      </w:hyperlink>
      <w:r>
        <w:rPr>
          <w:rFonts w:ascii="Arial" w:hAnsi="Arial" w:cs="Arial"/>
          <w:color w:val="1E7D83"/>
          <w:sz w:val="32"/>
          <w:szCs w:val="32"/>
        </w:rPr>
        <w:t xml:space="preserve"> </w:t>
      </w:r>
    </w:p>
    <w:p w:rsidR="00673919" w:rsidRPr="00673919" w:rsidRDefault="00673919" w:rsidP="00673919">
      <w:pPr>
        <w:spacing w:after="0"/>
        <w:rPr>
          <w:i/>
        </w:rPr>
      </w:pPr>
      <w:r w:rsidRPr="00673919">
        <w:rPr>
          <w:i/>
        </w:rPr>
        <w:t>Contact: Jason Broughton, Outreach Coordinator, South Carolina State Library</w:t>
      </w:r>
    </w:p>
    <w:p w:rsidR="00673919" w:rsidRPr="00673919" w:rsidRDefault="00673919" w:rsidP="00673919">
      <w:pPr>
        <w:spacing w:after="0"/>
        <w:rPr>
          <w:i/>
        </w:rPr>
      </w:pPr>
      <w:r w:rsidRPr="00673919">
        <w:rPr>
          <w:i/>
        </w:rPr>
        <w:t>Phone: 803-734-8576</w:t>
      </w:r>
      <w:r>
        <w:rPr>
          <w:i/>
        </w:rPr>
        <w:t xml:space="preserve">      </w:t>
      </w:r>
      <w:r w:rsidRPr="00673919">
        <w:rPr>
          <w:i/>
        </w:rPr>
        <w:t xml:space="preserve">  Email: </w:t>
      </w:r>
      <w:hyperlink r:id="rId31" w:history="1">
        <w:r w:rsidRPr="00673919">
          <w:rPr>
            <w:rStyle w:val="Hyperlink"/>
            <w:i/>
          </w:rPr>
          <w:t>Jbroughton@statelibrary.sc.gov</w:t>
        </w:r>
      </w:hyperlink>
      <w:r w:rsidRPr="00673919">
        <w:rPr>
          <w:i/>
        </w:rPr>
        <w:t xml:space="preserve"> </w:t>
      </w:r>
      <w:bookmarkStart w:id="0" w:name="_GoBack"/>
      <w:bookmarkEnd w:id="0"/>
    </w:p>
    <w:sectPr w:rsidR="00673919" w:rsidRPr="00673919" w:rsidSect="00673919">
      <w:headerReference w:type="default" r:id="rId32"/>
      <w:footerReference w:type="default" r:id="rId33"/>
      <w:pgSz w:w="12240" w:h="15840"/>
      <w:pgMar w:top="180" w:right="540" w:bottom="720" w:left="270" w:header="186" w:footer="1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D0" w:rsidRDefault="009B59D0" w:rsidP="00975410">
      <w:pPr>
        <w:spacing w:after="0" w:line="240" w:lineRule="auto"/>
      </w:pPr>
      <w:r>
        <w:separator/>
      </w:r>
    </w:p>
  </w:endnote>
  <w:endnote w:type="continuationSeparator" w:id="0">
    <w:p w:rsidR="009B59D0" w:rsidRDefault="009B59D0" w:rsidP="0097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0782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75410" w:rsidRDefault="00975410" w:rsidP="00975410">
        <w:pPr>
          <w:pStyle w:val="Footer"/>
          <w:pBdr>
            <w:top w:val="single" w:sz="4" w:space="1" w:color="D9D9D9" w:themeColor="background1" w:themeShade="D9"/>
          </w:pBdr>
        </w:pPr>
        <w:r>
          <w:rPr>
            <w:noProof/>
          </w:rPr>
          <w:drawing>
            <wp:inline distT="0" distB="0" distL="0" distR="0" wp14:anchorId="39933ADE" wp14:editId="60462C4A">
              <wp:extent cx="1504950" cy="458173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ksc_logo_rgb_web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7508" cy="4589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</w:t>
        </w:r>
        <w:r>
          <w:rPr>
            <w:noProof/>
            <w:color w:val="FFFFFF" w:themeColor="background1"/>
            <w:spacing w:val="60"/>
          </w:rPr>
          <w:drawing>
            <wp:inline distT="0" distB="0" distL="0" distR="0" wp14:anchorId="7F1E0452" wp14:editId="3D98BE24">
              <wp:extent cx="1990725" cy="465609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csl_logo_rgb_web.jp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3910" cy="4686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975410" w:rsidRDefault="00F908C7" w:rsidP="009754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   </w:t>
        </w:r>
        <w:r w:rsidR="00975410">
          <w:t xml:space="preserve">  </w:t>
        </w:r>
        <w:hyperlink r:id="rId3" w:history="1">
          <w:r w:rsidRPr="00C07C67">
            <w:rPr>
              <w:rStyle w:val="Hyperlink"/>
              <w:sz w:val="28"/>
              <w:szCs w:val="28"/>
            </w:rPr>
            <w:t>www.worksc.org</w:t>
          </w:r>
        </w:hyperlink>
        <w:r>
          <w:rPr>
            <w:sz w:val="28"/>
            <w:szCs w:val="28"/>
          </w:rPr>
          <w:t xml:space="preserve"> </w:t>
        </w:r>
        <w:r w:rsidR="00975410" w:rsidRPr="00F908C7">
          <w:rPr>
            <w:sz w:val="28"/>
            <w:szCs w:val="28"/>
          </w:rPr>
          <w:t xml:space="preserve">                                                            </w:t>
        </w:r>
        <w:r>
          <w:rPr>
            <w:sz w:val="28"/>
            <w:szCs w:val="28"/>
          </w:rPr>
          <w:t xml:space="preserve">                      </w:t>
        </w:r>
        <w:hyperlink r:id="rId4" w:history="1">
          <w:r w:rsidR="00975410" w:rsidRPr="00F908C7">
            <w:rPr>
              <w:rStyle w:val="Hyperlink"/>
              <w:sz w:val="28"/>
              <w:szCs w:val="28"/>
            </w:rPr>
            <w:t>www.scstatelibrary.sc.gov</w:t>
          </w:r>
        </w:hyperlink>
        <w:r w:rsidR="00975410">
          <w:t xml:space="preserve"> </w:t>
        </w:r>
      </w:p>
    </w:sdtContent>
  </w:sdt>
  <w:p w:rsidR="00975410" w:rsidRDefault="00975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D0" w:rsidRDefault="009B59D0" w:rsidP="00975410">
      <w:pPr>
        <w:spacing w:after="0" w:line="240" w:lineRule="auto"/>
      </w:pPr>
      <w:r>
        <w:separator/>
      </w:r>
    </w:p>
  </w:footnote>
  <w:footnote w:type="continuationSeparator" w:id="0">
    <w:p w:rsidR="009B59D0" w:rsidRDefault="009B59D0" w:rsidP="00975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10" w:rsidRPr="00D45AC6" w:rsidRDefault="00673919" w:rsidP="00F908C7">
    <w:pPr>
      <w:pStyle w:val="Header"/>
      <w:jc w:val="center"/>
      <w:rPr>
        <w:rFonts w:ascii="Helvetica Condensed" w:hAnsi="Helvetica Condensed"/>
        <w:b/>
        <w:i/>
        <w:sz w:val="36"/>
        <w:szCs w:val="36"/>
      </w:rPr>
    </w:pPr>
    <w:r>
      <w:rPr>
        <w:rFonts w:ascii="Helvetica Condensed" w:hAnsi="Helvetica Condensed"/>
        <w:b/>
        <w:i/>
        <w:sz w:val="36"/>
        <w:szCs w:val="36"/>
      </w:rPr>
      <w:t>Websites, Resources and</w:t>
    </w:r>
    <w:r w:rsidR="002B4408">
      <w:rPr>
        <w:rFonts w:ascii="Helvetica Condensed" w:hAnsi="Helvetica Condensed"/>
        <w:b/>
        <w:i/>
        <w:sz w:val="36"/>
        <w:szCs w:val="36"/>
      </w:rPr>
      <w:t xml:space="preserve"> T</w:t>
    </w:r>
    <w:r w:rsidR="00975410" w:rsidRPr="00D45AC6">
      <w:rPr>
        <w:rFonts w:ascii="Helvetica Condensed" w:hAnsi="Helvetica Condensed"/>
        <w:b/>
        <w:i/>
        <w:sz w:val="36"/>
        <w:szCs w:val="36"/>
      </w:rPr>
      <w:t xml:space="preserve">ools </w:t>
    </w:r>
    <w:r>
      <w:rPr>
        <w:rFonts w:ascii="Helvetica Condensed" w:hAnsi="Helvetica Condensed"/>
        <w:b/>
        <w:i/>
        <w:sz w:val="36"/>
        <w:szCs w:val="36"/>
      </w:rPr>
      <w:t>for assisting South Carolina Job Seekers and Entrepreneurs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FC8"/>
    <w:multiLevelType w:val="hybridMultilevel"/>
    <w:tmpl w:val="764A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A53BC"/>
    <w:multiLevelType w:val="multilevel"/>
    <w:tmpl w:val="4F12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D2EC3"/>
    <w:multiLevelType w:val="hybridMultilevel"/>
    <w:tmpl w:val="8DDE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4FEB"/>
    <w:multiLevelType w:val="hybridMultilevel"/>
    <w:tmpl w:val="8DDEF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10"/>
    <w:rsid w:val="002B4408"/>
    <w:rsid w:val="003E23D2"/>
    <w:rsid w:val="005F17BF"/>
    <w:rsid w:val="00673919"/>
    <w:rsid w:val="00854CF6"/>
    <w:rsid w:val="008F1DF3"/>
    <w:rsid w:val="00975410"/>
    <w:rsid w:val="009B59D0"/>
    <w:rsid w:val="00AE179D"/>
    <w:rsid w:val="00AE7508"/>
    <w:rsid w:val="00BF596B"/>
    <w:rsid w:val="00C128FE"/>
    <w:rsid w:val="00D45AC6"/>
    <w:rsid w:val="00D763E0"/>
    <w:rsid w:val="00EF379F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410"/>
  </w:style>
  <w:style w:type="paragraph" w:styleId="Footer">
    <w:name w:val="footer"/>
    <w:basedOn w:val="Normal"/>
    <w:link w:val="FooterChar"/>
    <w:uiPriority w:val="99"/>
    <w:unhideWhenUsed/>
    <w:rsid w:val="0097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410"/>
  </w:style>
  <w:style w:type="paragraph" w:styleId="BalloonText">
    <w:name w:val="Balloon Text"/>
    <w:basedOn w:val="Normal"/>
    <w:link w:val="BalloonTextChar"/>
    <w:uiPriority w:val="99"/>
    <w:semiHidden/>
    <w:unhideWhenUsed/>
    <w:rsid w:val="009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4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4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1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410"/>
  </w:style>
  <w:style w:type="paragraph" w:styleId="Footer">
    <w:name w:val="footer"/>
    <w:basedOn w:val="Normal"/>
    <w:link w:val="FooterChar"/>
    <w:uiPriority w:val="99"/>
    <w:unhideWhenUsed/>
    <w:rsid w:val="00975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410"/>
  </w:style>
  <w:style w:type="paragraph" w:styleId="BalloonText">
    <w:name w:val="Balloon Text"/>
    <w:basedOn w:val="Normal"/>
    <w:link w:val="BalloonTextChar"/>
    <w:uiPriority w:val="99"/>
    <w:semiHidden/>
    <w:unhideWhenUsed/>
    <w:rsid w:val="009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4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4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w.sc.gov" TargetMode="External"/><Relationship Id="rId13" Type="http://schemas.openxmlformats.org/officeDocument/2006/relationships/hyperlink" Target="http://www.workreadycommunities.org/SC" TargetMode="External"/><Relationship Id="rId18" Type="http://schemas.openxmlformats.org/officeDocument/2006/relationships/hyperlink" Target="http://www.xamire.com" TargetMode="External"/><Relationship Id="rId26" Type="http://schemas.openxmlformats.org/officeDocument/2006/relationships/hyperlink" Target="http://www.dew.sc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orksc.org/overcome-barriers-employmen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ccommerce.com" TargetMode="External"/><Relationship Id="rId17" Type="http://schemas.openxmlformats.org/officeDocument/2006/relationships/hyperlink" Target="http://www.snagajob.com" TargetMode="External"/><Relationship Id="rId25" Type="http://schemas.openxmlformats.org/officeDocument/2006/relationships/hyperlink" Target="http://www.statelibrary.sc.gov/grant-and-funding-sources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ndeed.com" TargetMode="External"/><Relationship Id="rId20" Type="http://schemas.openxmlformats.org/officeDocument/2006/relationships/hyperlink" Target="http://www.usajobs.gov/studentsAndGrads" TargetMode="External"/><Relationship Id="rId29" Type="http://schemas.openxmlformats.org/officeDocument/2006/relationships/hyperlink" Target="http://www.careeronestop.org/ExOffend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che.gov" TargetMode="External"/><Relationship Id="rId24" Type="http://schemas.openxmlformats.org/officeDocument/2006/relationships/hyperlink" Target="http://www.daybydaysc.org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jobaps.com/sccat" TargetMode="External"/><Relationship Id="rId23" Type="http://schemas.openxmlformats.org/officeDocument/2006/relationships/hyperlink" Target="http://www.statelibrary.sc.gov/talking-book-services" TargetMode="External"/><Relationship Id="rId28" Type="http://schemas.openxmlformats.org/officeDocument/2006/relationships/hyperlink" Target="http://www.scoremidlands.org" TargetMode="External"/><Relationship Id="rId10" Type="http://schemas.openxmlformats.org/officeDocument/2006/relationships/hyperlink" Target="https://sccis.intocareers.org" TargetMode="External"/><Relationship Id="rId19" Type="http://schemas.openxmlformats.org/officeDocument/2006/relationships/hyperlink" Target="http://www.jobs.scanpo.org" TargetMode="External"/><Relationship Id="rId31" Type="http://schemas.openxmlformats.org/officeDocument/2006/relationships/hyperlink" Target="mailto:Jbroughton@statelibrary.sc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kforcesouthcarolina.com" TargetMode="External"/><Relationship Id="rId14" Type="http://schemas.openxmlformats.org/officeDocument/2006/relationships/hyperlink" Target="http://www.worksc.org" TargetMode="External"/><Relationship Id="rId22" Type="http://schemas.openxmlformats.org/officeDocument/2006/relationships/hyperlink" Target="http://www.discus.org" TargetMode="External"/><Relationship Id="rId27" Type="http://schemas.openxmlformats.org/officeDocument/2006/relationships/hyperlink" Target="http://www.scsbdc.com" TargetMode="External"/><Relationship Id="rId30" Type="http://schemas.openxmlformats.org/officeDocument/2006/relationships/hyperlink" Target="http://www.gcflearnfree.org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orks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hyperlink" Target="http://www.scstatelibrary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Broughton</dc:creator>
  <cp:lastModifiedBy>Jason Broughton</cp:lastModifiedBy>
  <cp:revision>2</cp:revision>
  <cp:lastPrinted>2014-07-17T14:00:00Z</cp:lastPrinted>
  <dcterms:created xsi:type="dcterms:W3CDTF">2015-04-30T15:23:00Z</dcterms:created>
  <dcterms:modified xsi:type="dcterms:W3CDTF">2015-04-30T15:23:00Z</dcterms:modified>
</cp:coreProperties>
</file>